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C42" w:rsidRPr="0039401C" w:rsidRDefault="00FC7C42" w:rsidP="0039401C">
      <w:pPr>
        <w:widowControl w:val="0"/>
        <w:autoSpaceDE w:val="0"/>
        <w:autoSpaceDN w:val="0"/>
        <w:adjustRightInd w:val="0"/>
        <w:ind w:right="22"/>
        <w:contextualSpacing/>
        <w:jc w:val="center"/>
        <w:rPr>
          <w:sz w:val="26"/>
          <w:szCs w:val="26"/>
        </w:rPr>
      </w:pPr>
      <w:r w:rsidRPr="0039401C">
        <w:rPr>
          <w:sz w:val="26"/>
          <w:szCs w:val="26"/>
        </w:rPr>
        <w:t>Опросный лист при проведении публичных консультаций</w:t>
      </w:r>
    </w:p>
    <w:p w:rsidR="00FC7C42" w:rsidRPr="0039401C" w:rsidRDefault="00FC7C42" w:rsidP="0039401C">
      <w:pPr>
        <w:widowControl w:val="0"/>
        <w:autoSpaceDE w:val="0"/>
        <w:autoSpaceDN w:val="0"/>
        <w:adjustRightInd w:val="0"/>
        <w:ind w:right="22"/>
        <w:contextualSpacing/>
        <w:jc w:val="both"/>
        <w:rPr>
          <w:sz w:val="26"/>
          <w:szCs w:val="26"/>
        </w:rPr>
      </w:pPr>
    </w:p>
    <w:p w:rsidR="00FC7C42" w:rsidRPr="0039401C" w:rsidRDefault="00FC7C42" w:rsidP="0039401C">
      <w:pPr>
        <w:widowControl w:val="0"/>
        <w:autoSpaceDE w:val="0"/>
        <w:autoSpaceDN w:val="0"/>
        <w:adjustRightInd w:val="0"/>
        <w:ind w:right="22"/>
        <w:contextualSpacing/>
        <w:jc w:val="center"/>
        <w:rPr>
          <w:sz w:val="26"/>
          <w:szCs w:val="26"/>
        </w:rPr>
      </w:pPr>
      <w:r w:rsidRPr="0039401C">
        <w:rPr>
          <w:sz w:val="26"/>
          <w:szCs w:val="26"/>
        </w:rPr>
        <w:t xml:space="preserve">Перечень вопросов в рамках проведения публичных консультаций по </w:t>
      </w:r>
      <w:r w:rsidR="00DB7710" w:rsidRPr="0039401C">
        <w:rPr>
          <w:sz w:val="26"/>
          <w:szCs w:val="26"/>
        </w:rPr>
        <w:t>проекту постановления Правительства Челябинской области</w:t>
      </w:r>
    </w:p>
    <w:p w:rsidR="00AB360F" w:rsidRDefault="00E76180" w:rsidP="0039401C">
      <w:pPr>
        <w:widowControl w:val="0"/>
        <w:autoSpaceDE w:val="0"/>
        <w:autoSpaceDN w:val="0"/>
        <w:adjustRightInd w:val="0"/>
        <w:ind w:right="22"/>
        <w:contextualSpacing/>
        <w:jc w:val="center"/>
        <w:rPr>
          <w:sz w:val="26"/>
          <w:szCs w:val="26"/>
        </w:rPr>
      </w:pPr>
      <w:r w:rsidRPr="0039401C">
        <w:rPr>
          <w:sz w:val="26"/>
          <w:szCs w:val="26"/>
        </w:rPr>
        <w:t>«О внесении изменений в постановление Пра</w:t>
      </w:r>
      <w:r w:rsidR="00AB360F">
        <w:rPr>
          <w:sz w:val="26"/>
          <w:szCs w:val="26"/>
        </w:rPr>
        <w:t>вительства Челябинской области</w:t>
      </w:r>
    </w:p>
    <w:p w:rsidR="00FC7C42" w:rsidRPr="0039401C" w:rsidRDefault="00E76180" w:rsidP="0039401C">
      <w:pPr>
        <w:widowControl w:val="0"/>
        <w:autoSpaceDE w:val="0"/>
        <w:autoSpaceDN w:val="0"/>
        <w:adjustRightInd w:val="0"/>
        <w:ind w:right="22"/>
        <w:contextualSpacing/>
        <w:jc w:val="center"/>
        <w:rPr>
          <w:sz w:val="26"/>
          <w:szCs w:val="26"/>
          <w:u w:val="single"/>
        </w:rPr>
      </w:pPr>
      <w:r w:rsidRPr="0039401C">
        <w:rPr>
          <w:sz w:val="26"/>
          <w:szCs w:val="26"/>
        </w:rPr>
        <w:t xml:space="preserve">от </w:t>
      </w:r>
      <w:r w:rsidR="0039401C" w:rsidRPr="0039401C">
        <w:rPr>
          <w:sz w:val="26"/>
          <w:szCs w:val="26"/>
        </w:rPr>
        <w:t>23.06.2021 г. № 250-П»</w:t>
      </w:r>
    </w:p>
    <w:p w:rsidR="00FC7C42" w:rsidRPr="0039401C" w:rsidRDefault="00FC7C42" w:rsidP="0039401C">
      <w:pPr>
        <w:widowControl w:val="0"/>
        <w:autoSpaceDE w:val="0"/>
        <w:autoSpaceDN w:val="0"/>
        <w:adjustRightInd w:val="0"/>
        <w:ind w:right="22"/>
        <w:contextualSpacing/>
        <w:jc w:val="both"/>
        <w:rPr>
          <w:sz w:val="26"/>
          <w:szCs w:val="26"/>
        </w:rPr>
      </w:pPr>
    </w:p>
    <w:p w:rsidR="0039401C" w:rsidRPr="0039401C" w:rsidRDefault="00FC7C42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 xml:space="preserve">Пожалуйста, </w:t>
      </w:r>
      <w:r w:rsidRPr="00EE328B">
        <w:rPr>
          <w:sz w:val="26"/>
          <w:szCs w:val="26"/>
        </w:rPr>
        <w:t xml:space="preserve">заполните и направьте данную форму </w:t>
      </w:r>
      <w:r w:rsidR="00385D47">
        <w:rPr>
          <w:sz w:val="26"/>
          <w:szCs w:val="26"/>
        </w:rPr>
        <w:t>на</w:t>
      </w:r>
      <w:r w:rsidRPr="00EE328B">
        <w:rPr>
          <w:sz w:val="26"/>
          <w:szCs w:val="26"/>
        </w:rPr>
        <w:t xml:space="preserve"> адрес </w:t>
      </w:r>
      <w:r w:rsidR="00385D47">
        <w:rPr>
          <w:sz w:val="26"/>
          <w:szCs w:val="26"/>
        </w:rPr>
        <w:t xml:space="preserve">электронной почты </w:t>
      </w:r>
      <w:r w:rsidR="003050A8">
        <w:rPr>
          <w:sz w:val="26"/>
          <w:szCs w:val="26"/>
          <w:lang w:val="en-US"/>
        </w:rPr>
        <w:fldChar w:fldCharType="begin"/>
      </w:r>
      <w:r w:rsidR="003050A8" w:rsidRPr="003050A8">
        <w:rPr>
          <w:sz w:val="26"/>
          <w:szCs w:val="26"/>
        </w:rPr>
        <w:instrText xml:space="preserve"> </w:instrText>
      </w:r>
      <w:r w:rsidR="003050A8">
        <w:rPr>
          <w:sz w:val="26"/>
          <w:szCs w:val="26"/>
          <w:lang w:val="en-US"/>
        </w:rPr>
        <w:instrText>HYPERLINK</w:instrText>
      </w:r>
      <w:r w:rsidR="003050A8" w:rsidRPr="003050A8">
        <w:rPr>
          <w:sz w:val="26"/>
          <w:szCs w:val="26"/>
        </w:rPr>
        <w:instrText xml:space="preserve"> "</w:instrText>
      </w:r>
      <w:r w:rsidR="003050A8">
        <w:rPr>
          <w:sz w:val="26"/>
          <w:szCs w:val="26"/>
          <w:lang w:val="en-US"/>
        </w:rPr>
        <w:instrText>mailto</w:instrText>
      </w:r>
      <w:r w:rsidR="003050A8" w:rsidRPr="003050A8">
        <w:rPr>
          <w:sz w:val="26"/>
          <w:szCs w:val="26"/>
        </w:rPr>
        <w:instrText>:</w:instrText>
      </w:r>
      <w:r w:rsidR="003050A8">
        <w:rPr>
          <w:sz w:val="26"/>
          <w:szCs w:val="26"/>
          <w:lang w:val="en-US"/>
        </w:rPr>
        <w:instrText>ok</w:instrText>
      </w:r>
      <w:r w:rsidR="003050A8" w:rsidRPr="003050A8">
        <w:rPr>
          <w:sz w:val="26"/>
          <w:szCs w:val="26"/>
        </w:rPr>
        <w:instrText>@</w:instrText>
      </w:r>
      <w:r w:rsidR="003050A8">
        <w:rPr>
          <w:sz w:val="26"/>
          <w:szCs w:val="26"/>
          <w:lang w:val="en-US"/>
        </w:rPr>
        <w:instrText>tpp</w:instrText>
      </w:r>
      <w:r w:rsidR="003050A8" w:rsidRPr="003050A8">
        <w:rPr>
          <w:sz w:val="26"/>
          <w:szCs w:val="26"/>
        </w:rPr>
        <w:instrText>74.</w:instrText>
      </w:r>
      <w:r w:rsidR="003050A8">
        <w:rPr>
          <w:sz w:val="26"/>
          <w:szCs w:val="26"/>
          <w:lang w:val="en-US"/>
        </w:rPr>
        <w:instrText>ru</w:instrText>
      </w:r>
      <w:r w:rsidR="003050A8" w:rsidRPr="003050A8">
        <w:rPr>
          <w:sz w:val="26"/>
          <w:szCs w:val="26"/>
        </w:rPr>
        <w:instrText xml:space="preserve">" </w:instrText>
      </w:r>
      <w:r w:rsidR="003050A8">
        <w:rPr>
          <w:sz w:val="26"/>
          <w:szCs w:val="26"/>
          <w:lang w:val="en-US"/>
        </w:rPr>
        <w:fldChar w:fldCharType="separate"/>
      </w:r>
      <w:r w:rsidR="003050A8" w:rsidRPr="001952C7">
        <w:rPr>
          <w:rStyle w:val="a3"/>
          <w:sz w:val="26"/>
          <w:szCs w:val="26"/>
          <w:lang w:val="en-US"/>
        </w:rPr>
        <w:t>ok</w:t>
      </w:r>
      <w:r w:rsidR="003050A8" w:rsidRPr="001952C7">
        <w:rPr>
          <w:rStyle w:val="a3"/>
          <w:sz w:val="26"/>
          <w:szCs w:val="26"/>
        </w:rPr>
        <w:t>@</w:t>
      </w:r>
      <w:r w:rsidR="003050A8" w:rsidRPr="001952C7">
        <w:rPr>
          <w:rStyle w:val="a3"/>
          <w:sz w:val="26"/>
          <w:szCs w:val="26"/>
          <w:lang w:val="en-US"/>
        </w:rPr>
        <w:t>tpp</w:t>
      </w:r>
      <w:r w:rsidR="003050A8" w:rsidRPr="003050A8">
        <w:rPr>
          <w:rStyle w:val="a3"/>
          <w:sz w:val="26"/>
          <w:szCs w:val="26"/>
        </w:rPr>
        <w:t>74.</w:t>
      </w:r>
      <w:r w:rsidR="003050A8" w:rsidRPr="001952C7">
        <w:rPr>
          <w:rStyle w:val="a3"/>
          <w:sz w:val="26"/>
          <w:szCs w:val="26"/>
          <w:lang w:val="en-US"/>
        </w:rPr>
        <w:t>ru</w:t>
      </w:r>
      <w:r w:rsidR="003050A8">
        <w:rPr>
          <w:sz w:val="26"/>
          <w:szCs w:val="26"/>
          <w:lang w:val="en-US"/>
        </w:rPr>
        <w:fldChar w:fldCharType="end"/>
      </w:r>
      <w:r w:rsidR="003050A8" w:rsidRPr="003050A8">
        <w:rPr>
          <w:sz w:val="26"/>
          <w:szCs w:val="26"/>
        </w:rPr>
        <w:t xml:space="preserve"> </w:t>
      </w:r>
      <w:bookmarkStart w:id="0" w:name="_GoBack"/>
      <w:bookmarkEnd w:id="0"/>
      <w:r w:rsidRPr="00EE328B">
        <w:rPr>
          <w:sz w:val="26"/>
          <w:szCs w:val="26"/>
        </w:rPr>
        <w:t xml:space="preserve">не позднее </w:t>
      </w:r>
      <w:r w:rsidR="00EE328B" w:rsidRPr="00EE328B">
        <w:rPr>
          <w:sz w:val="26"/>
          <w:szCs w:val="26"/>
        </w:rPr>
        <w:t>10.08</w:t>
      </w:r>
      <w:r w:rsidRPr="00EE328B">
        <w:rPr>
          <w:sz w:val="26"/>
          <w:szCs w:val="26"/>
        </w:rPr>
        <w:t>.202</w:t>
      </w:r>
      <w:r w:rsidR="00E76180" w:rsidRPr="00EE328B">
        <w:rPr>
          <w:sz w:val="26"/>
          <w:szCs w:val="26"/>
        </w:rPr>
        <w:t>3</w:t>
      </w:r>
      <w:r w:rsidRPr="00EE328B">
        <w:rPr>
          <w:sz w:val="26"/>
          <w:szCs w:val="26"/>
        </w:rPr>
        <w:t xml:space="preserve"> года</w:t>
      </w:r>
      <w:r w:rsidR="0039401C" w:rsidRPr="00EE328B">
        <w:rPr>
          <w:sz w:val="26"/>
          <w:szCs w:val="26"/>
        </w:rPr>
        <w:t>.</w:t>
      </w:r>
    </w:p>
    <w:p w:rsidR="00FC7C42" w:rsidRPr="0039401C" w:rsidRDefault="00FC7C42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>Разработчик не будет иметь возможности проанализировать позиции, направленные ему после указанного срока.</w:t>
      </w:r>
    </w:p>
    <w:p w:rsidR="00DB67AE" w:rsidRPr="0039401C" w:rsidRDefault="00DB67AE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  <w:u w:val="single"/>
        </w:rPr>
      </w:pPr>
      <w:r w:rsidRPr="0039401C">
        <w:rPr>
          <w:sz w:val="26"/>
          <w:szCs w:val="26"/>
          <w:u w:val="single"/>
        </w:rPr>
        <w:t>Контактная информация</w:t>
      </w:r>
      <w:r w:rsidR="0039401C" w:rsidRPr="0039401C">
        <w:rPr>
          <w:sz w:val="26"/>
          <w:szCs w:val="26"/>
        </w:rPr>
        <w:t xml:space="preserve"> (п</w:t>
      </w:r>
      <w:r w:rsidRPr="0039401C">
        <w:rPr>
          <w:sz w:val="26"/>
          <w:szCs w:val="26"/>
        </w:rPr>
        <w:t>о Вашему желанию укажите</w:t>
      </w:r>
      <w:r w:rsidR="0039401C" w:rsidRPr="0039401C">
        <w:rPr>
          <w:sz w:val="26"/>
          <w:szCs w:val="26"/>
        </w:rPr>
        <w:t>)</w:t>
      </w:r>
      <w:r w:rsidRPr="0039401C">
        <w:rPr>
          <w:sz w:val="26"/>
          <w:szCs w:val="26"/>
        </w:rPr>
        <w:t>:</w:t>
      </w:r>
    </w:p>
    <w:p w:rsidR="00DB67AE" w:rsidRPr="0039401C" w:rsidRDefault="0079595F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Название организации:</w:t>
      </w:r>
    </w:p>
    <w:p w:rsidR="00DB67AE" w:rsidRPr="0039401C" w:rsidRDefault="00DB67AE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>Сферу деятельности организации:</w:t>
      </w:r>
    </w:p>
    <w:p w:rsidR="00DB67AE" w:rsidRPr="0039401C" w:rsidRDefault="0039401C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>Ф.И.О. контактного лица:</w:t>
      </w:r>
    </w:p>
    <w:p w:rsidR="00DB67AE" w:rsidRPr="0039401C" w:rsidRDefault="0039401C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>Контактный телефон (с указанием кода населенного пункта):</w:t>
      </w:r>
    </w:p>
    <w:p w:rsidR="00DB67AE" w:rsidRPr="0039401C" w:rsidRDefault="0039401C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>Адрес электронной почты:</w:t>
      </w:r>
    </w:p>
    <w:p w:rsidR="00E76180" w:rsidRPr="0039401C" w:rsidRDefault="00E76180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</w:p>
    <w:p w:rsidR="0039401C" w:rsidRPr="0039401C" w:rsidRDefault="00FC7C42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FC7C42" w:rsidRPr="0039401C" w:rsidRDefault="00FC7C42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1A0445" w:rsidRPr="0039401C" w:rsidRDefault="00FC7C42" w:rsidP="0039401C">
      <w:pPr>
        <w:widowControl w:val="0"/>
        <w:autoSpaceDE w:val="0"/>
        <w:autoSpaceDN w:val="0"/>
        <w:adjustRightInd w:val="0"/>
        <w:ind w:right="22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ab/>
        <w:t>3. 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затраты и (или) более эффективны.</w:t>
      </w:r>
    </w:p>
    <w:p w:rsidR="00FC7C42" w:rsidRPr="0039401C" w:rsidRDefault="00FC7C42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FC7C42" w:rsidRPr="0039401C" w:rsidRDefault="00FC7C42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>5. Существуют ли в предлагаемом проекте нормативного правового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</w:r>
    </w:p>
    <w:p w:rsidR="004142F9" w:rsidRPr="0039401C" w:rsidRDefault="00FC7C42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 xml:space="preserve">6. К каким последствиям может привести </w:t>
      </w:r>
      <w:proofErr w:type="spellStart"/>
      <w:r w:rsidRPr="0039401C">
        <w:rPr>
          <w:sz w:val="26"/>
          <w:szCs w:val="26"/>
        </w:rPr>
        <w:t>недостижение</w:t>
      </w:r>
      <w:proofErr w:type="spellEnd"/>
      <w:r w:rsidRPr="0039401C">
        <w:rPr>
          <w:sz w:val="26"/>
          <w:szCs w:val="26"/>
        </w:rPr>
        <w:t xml:space="preserve"> целей правового регулирования?</w:t>
      </w:r>
    </w:p>
    <w:p w:rsidR="00D50F8B" w:rsidRPr="0039401C" w:rsidRDefault="00FC7C42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FC7C42" w:rsidRPr="0039401C" w:rsidRDefault="00FC7C42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FC7C42" w:rsidRPr="0039401C" w:rsidRDefault="00FC7C42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 xml:space="preserve"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</w:t>
      </w:r>
      <w:r w:rsidR="0039401C" w:rsidRPr="0039401C">
        <w:rPr>
          <w:sz w:val="26"/>
          <w:szCs w:val="26"/>
        </w:rPr>
        <w:t>регулирования необходимо учесть?</w:t>
      </w:r>
    </w:p>
    <w:p w:rsidR="00520A9B" w:rsidRPr="0039401C" w:rsidRDefault="00FC7C42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 xml:space="preserve">10. Какие, на Ваш взгляд, </w:t>
      </w:r>
      <w:r w:rsidR="0039401C" w:rsidRPr="0039401C">
        <w:rPr>
          <w:sz w:val="26"/>
          <w:szCs w:val="26"/>
        </w:rPr>
        <w:t xml:space="preserve">исключения </w:t>
      </w:r>
      <w:r w:rsidRPr="0039401C">
        <w:rPr>
          <w:sz w:val="26"/>
          <w:szCs w:val="26"/>
        </w:rPr>
        <w:t>целесообразно применить по введению регулирования в отношении отдельных групп лиц, приведите соответствующее обоснование.</w:t>
      </w:r>
    </w:p>
    <w:p w:rsidR="00DB67AE" w:rsidRPr="0039401C" w:rsidRDefault="0039401C" w:rsidP="0039401C">
      <w:pPr>
        <w:widowControl w:val="0"/>
        <w:autoSpaceDE w:val="0"/>
        <w:autoSpaceDN w:val="0"/>
        <w:adjustRightInd w:val="0"/>
        <w:ind w:right="22" w:firstLine="708"/>
        <w:contextualSpacing/>
        <w:jc w:val="both"/>
        <w:rPr>
          <w:sz w:val="26"/>
          <w:szCs w:val="26"/>
        </w:rPr>
      </w:pPr>
      <w:r w:rsidRPr="0039401C">
        <w:rPr>
          <w:sz w:val="26"/>
          <w:szCs w:val="26"/>
        </w:rPr>
        <w:t>11. Укажите и</w:t>
      </w:r>
      <w:r w:rsidR="00FC7C42" w:rsidRPr="0039401C">
        <w:rPr>
          <w:sz w:val="26"/>
          <w:szCs w:val="26"/>
        </w:rPr>
        <w:t>ные предложения и замечания, которые, по Вашему мнению, целесообразно учесть в рамках оценки регулирующего воздействия.</w:t>
      </w:r>
    </w:p>
    <w:sectPr w:rsidR="00DB67AE" w:rsidRPr="0039401C" w:rsidSect="0039401C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9A7"/>
    <w:rsid w:val="001A0445"/>
    <w:rsid w:val="003050A8"/>
    <w:rsid w:val="0030639E"/>
    <w:rsid w:val="00385D47"/>
    <w:rsid w:val="0039401C"/>
    <w:rsid w:val="003A34B3"/>
    <w:rsid w:val="004142F9"/>
    <w:rsid w:val="00520A9B"/>
    <w:rsid w:val="0079595F"/>
    <w:rsid w:val="008B69A7"/>
    <w:rsid w:val="00AB360F"/>
    <w:rsid w:val="00CA4EC8"/>
    <w:rsid w:val="00D50F8B"/>
    <w:rsid w:val="00DB67AE"/>
    <w:rsid w:val="00DB7710"/>
    <w:rsid w:val="00E76180"/>
    <w:rsid w:val="00EE328B"/>
    <w:rsid w:val="00F60D1D"/>
    <w:rsid w:val="00FC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7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7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57C9E-B1BC-481B-9C9E-D180D5199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Елена Михайловна</dc:creator>
  <cp:lastModifiedBy>Груненкова Нина Александровна</cp:lastModifiedBy>
  <cp:revision>2</cp:revision>
  <dcterms:created xsi:type="dcterms:W3CDTF">2023-08-02T03:52:00Z</dcterms:created>
  <dcterms:modified xsi:type="dcterms:W3CDTF">2023-08-02T03:52:00Z</dcterms:modified>
</cp:coreProperties>
</file>